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</w:rPr>
        <w:t>江苏省盐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南高新区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</w:rPr>
        <w:t>直属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学校2020年下半年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eastAsia="zh-CN"/>
        </w:rPr>
        <w:t>赴外地高校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napToGrid w:val="0"/>
          <w:w w:val="100"/>
          <w:kern w:val="0"/>
          <w:sz w:val="36"/>
          <w:szCs w:val="36"/>
          <w:lang w:val="en-US" w:eastAsia="zh-CN"/>
        </w:rPr>
        <w:t>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A8D1CAB"/>
    <w:rsid w:val="4CB94CEA"/>
    <w:rsid w:val="4D4714EF"/>
    <w:rsid w:val="4F475569"/>
    <w:rsid w:val="4FFE04EF"/>
    <w:rsid w:val="52B42DA3"/>
    <w:rsid w:val="537E2EE3"/>
    <w:rsid w:val="54D9767E"/>
    <w:rsid w:val="55D579F2"/>
    <w:rsid w:val="58715C94"/>
    <w:rsid w:val="5F96386C"/>
    <w:rsid w:val="61A03FB9"/>
    <w:rsid w:val="63271641"/>
    <w:rsid w:val="6428452F"/>
    <w:rsid w:val="64A07A50"/>
    <w:rsid w:val="657B2977"/>
    <w:rsid w:val="65955C09"/>
    <w:rsid w:val="685D508C"/>
    <w:rsid w:val="69C16744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2020-12-31T11:00:07Z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344667246_cloud</vt:lpwstr>
  </property>
</Properties>
</file>